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43" w:rsidRDefault="00EF5343" w:rsidP="00DB4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F5343" w:rsidRDefault="00EF5343" w:rsidP="00DB4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DB47D5"/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Pr="00DB47D5" w:rsidRDefault="00EF5343" w:rsidP="00DB47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Протоколы</w:t>
      </w:r>
    </w:p>
    <w:p w:rsidR="00EF5343" w:rsidRPr="00DB47D5" w:rsidRDefault="00EF5343" w:rsidP="00DB47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</w:t>
      </w:r>
      <w:r w:rsidRPr="00DB47D5">
        <w:rPr>
          <w:b/>
          <w:sz w:val="56"/>
          <w:szCs w:val="56"/>
        </w:rPr>
        <w:t>аседания комиссии по противодействию коррупции</w:t>
      </w:r>
    </w:p>
    <w:p w:rsidR="00EF5343" w:rsidRDefault="00EF5343" w:rsidP="00DB47D5">
      <w:pPr>
        <w:jc w:val="center"/>
        <w:rPr>
          <w:b/>
          <w:sz w:val="56"/>
          <w:szCs w:val="56"/>
        </w:rPr>
      </w:pPr>
      <w:r w:rsidRPr="00DB47D5">
        <w:rPr>
          <w:b/>
          <w:sz w:val="56"/>
          <w:szCs w:val="56"/>
        </w:rPr>
        <w:t>МАДОУ №3 «Золотой ключик»</w:t>
      </w:r>
    </w:p>
    <w:p w:rsidR="00EF5343" w:rsidRPr="00DB47D5" w:rsidRDefault="00D64071" w:rsidP="00DB47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2020</w:t>
      </w:r>
      <w:r w:rsidR="00EF5343">
        <w:rPr>
          <w:b/>
          <w:sz w:val="56"/>
          <w:szCs w:val="56"/>
        </w:rPr>
        <w:t>г.</w:t>
      </w:r>
    </w:p>
    <w:p w:rsidR="00EF5343" w:rsidRPr="00DB47D5" w:rsidRDefault="00EF5343" w:rsidP="000026DC">
      <w:pPr>
        <w:jc w:val="center"/>
        <w:rPr>
          <w:b/>
          <w:sz w:val="56"/>
          <w:szCs w:val="56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0026DC">
      <w:pPr>
        <w:jc w:val="center"/>
        <w:rPr>
          <w:b/>
          <w:sz w:val="24"/>
          <w:szCs w:val="24"/>
        </w:rPr>
      </w:pPr>
    </w:p>
    <w:p w:rsidR="00EF5343" w:rsidRDefault="00EF5343" w:rsidP="004F5B6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ысерть</w:t>
      </w:r>
      <w:proofErr w:type="spellEnd"/>
    </w:p>
    <w:p w:rsidR="00EF5343" w:rsidRDefault="00EF5343" w:rsidP="00002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EF5343" w:rsidRDefault="00EF5343" w:rsidP="00002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0026DC"/>
    <w:p w:rsidR="00EF5343" w:rsidRDefault="00EF5343" w:rsidP="000026DC"/>
    <w:p w:rsidR="00EF5343" w:rsidRDefault="00EF5343" w:rsidP="000026D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EF5343" w:rsidRDefault="00EF5343" w:rsidP="000026D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F5343" w:rsidRDefault="00EF5343" w:rsidP="00B5429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F5343" w:rsidRDefault="00EF5343" w:rsidP="000026DC">
      <w:pPr>
        <w:jc w:val="center"/>
        <w:rPr>
          <w:sz w:val="24"/>
          <w:szCs w:val="24"/>
        </w:rPr>
      </w:pPr>
    </w:p>
    <w:p w:rsidR="00EF5343" w:rsidRDefault="00D64071" w:rsidP="000026DC">
      <w:pPr>
        <w:rPr>
          <w:sz w:val="24"/>
          <w:szCs w:val="24"/>
        </w:rPr>
      </w:pPr>
      <w:r>
        <w:rPr>
          <w:sz w:val="24"/>
          <w:szCs w:val="24"/>
        </w:rPr>
        <w:t>13.01.2020</w:t>
      </w:r>
      <w:r w:rsidR="00EF5343">
        <w:rPr>
          <w:sz w:val="24"/>
          <w:szCs w:val="24"/>
        </w:rPr>
        <w:t>г.</w:t>
      </w:r>
    </w:p>
    <w:p w:rsidR="00EF5343" w:rsidRDefault="00EF5343" w:rsidP="000026DC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F5343" w:rsidRDefault="00EF5343" w:rsidP="000026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Фоменко Е.Э., председатель комиссии.</w:t>
      </w:r>
    </w:p>
    <w:p w:rsidR="00EF5343" w:rsidRDefault="00EF5343" w:rsidP="000026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Дрокина О.В., член комиссии.</w:t>
      </w:r>
    </w:p>
    <w:p w:rsidR="00EF5343" w:rsidRDefault="00EF5343" w:rsidP="000026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Симбирцева Е.В., член комиссии.</w:t>
      </w:r>
    </w:p>
    <w:p w:rsidR="00EF5343" w:rsidRDefault="00EF5343" w:rsidP="000026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EF5343" w:rsidRDefault="00D64071" w:rsidP="000026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Козлова Е.Ю.</w:t>
      </w:r>
      <w:r w:rsidR="00EF5343">
        <w:rPr>
          <w:sz w:val="24"/>
          <w:szCs w:val="24"/>
        </w:rPr>
        <w:t>, член комиссии</w:t>
      </w:r>
    </w:p>
    <w:p w:rsidR="00EF5343" w:rsidRDefault="00EF5343" w:rsidP="00EC2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EF5343" w:rsidRDefault="00D64071" w:rsidP="00EC23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Маслова И.А. </w:t>
      </w:r>
      <w:r w:rsidR="00EF5343">
        <w:rPr>
          <w:sz w:val="24"/>
          <w:szCs w:val="24"/>
        </w:rPr>
        <w:t>, член комиссии</w:t>
      </w:r>
    </w:p>
    <w:p w:rsidR="00EF5343" w:rsidRDefault="00EF5343" w:rsidP="000026DC">
      <w:pPr>
        <w:pStyle w:val="a3"/>
        <w:rPr>
          <w:sz w:val="24"/>
          <w:szCs w:val="24"/>
        </w:rPr>
      </w:pPr>
    </w:p>
    <w:p w:rsidR="00EF5343" w:rsidRPr="000026DC" w:rsidRDefault="00EF5343" w:rsidP="000026DC">
      <w:pPr>
        <w:pStyle w:val="a3"/>
        <w:rPr>
          <w:sz w:val="24"/>
          <w:szCs w:val="24"/>
        </w:rPr>
      </w:pPr>
      <w:r w:rsidRPr="000026DC">
        <w:rPr>
          <w:sz w:val="24"/>
          <w:szCs w:val="24"/>
        </w:rPr>
        <w:t>Повестка дня:</w:t>
      </w:r>
    </w:p>
    <w:p w:rsidR="00EF5343" w:rsidRDefault="00EF5343" w:rsidP="000026D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Составлен</w:t>
      </w:r>
      <w:r w:rsidR="00D64071">
        <w:rPr>
          <w:sz w:val="24"/>
          <w:szCs w:val="24"/>
        </w:rPr>
        <w:t>ие плана работы комиссии на 2020</w:t>
      </w:r>
      <w:r>
        <w:rPr>
          <w:sz w:val="24"/>
          <w:szCs w:val="24"/>
        </w:rPr>
        <w:t>г.</w:t>
      </w:r>
    </w:p>
    <w:p w:rsidR="00EF5343" w:rsidRDefault="00EF5343" w:rsidP="000026D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Соблюдение антикоррупционного законодательства в сфере образования.</w:t>
      </w:r>
    </w:p>
    <w:p w:rsidR="00EF5343" w:rsidRDefault="00EF5343" w:rsidP="000026DC">
      <w:pPr>
        <w:rPr>
          <w:sz w:val="24"/>
          <w:szCs w:val="24"/>
        </w:rPr>
      </w:pPr>
    </w:p>
    <w:p w:rsidR="00EF5343" w:rsidRPr="000026DC" w:rsidRDefault="00EF5343" w:rsidP="000026DC">
      <w:pPr>
        <w:rPr>
          <w:sz w:val="24"/>
          <w:szCs w:val="24"/>
        </w:rPr>
      </w:pPr>
    </w:p>
    <w:p w:rsidR="00EF5343" w:rsidRDefault="00EF5343" w:rsidP="000026D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Выступила Фоменко Е.Э., заведующий, которая ознакомила членов комиссии </w:t>
      </w:r>
      <w:r w:rsidR="00D64071">
        <w:rPr>
          <w:sz w:val="24"/>
          <w:szCs w:val="24"/>
        </w:rPr>
        <w:t>с Планом работы комиссии на 2020</w:t>
      </w:r>
      <w:r>
        <w:rPr>
          <w:sz w:val="24"/>
          <w:szCs w:val="24"/>
        </w:rPr>
        <w:t>г.</w:t>
      </w:r>
    </w:p>
    <w:p w:rsidR="00EF5343" w:rsidRDefault="00EF5343" w:rsidP="00B54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EF5343" w:rsidRPr="00B5429A" w:rsidRDefault="00EF5343" w:rsidP="00B5429A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«За»</w:t>
      </w:r>
      <w:r>
        <w:rPr>
          <w:sz w:val="24"/>
          <w:szCs w:val="24"/>
        </w:rPr>
        <w:t xml:space="preserve"> - 7</w:t>
      </w:r>
      <w:r w:rsidRPr="00B5429A">
        <w:rPr>
          <w:sz w:val="24"/>
          <w:szCs w:val="24"/>
        </w:rPr>
        <w:t xml:space="preserve"> человека.</w:t>
      </w:r>
    </w:p>
    <w:p w:rsidR="00EF5343" w:rsidRPr="00B5429A" w:rsidRDefault="00EF5343" w:rsidP="00B5429A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«Против» - 0 человек.</w:t>
      </w:r>
    </w:p>
    <w:p w:rsidR="00EF5343" w:rsidRDefault="00EF5343" w:rsidP="000026DC">
      <w:pPr>
        <w:pStyle w:val="a3"/>
        <w:rPr>
          <w:sz w:val="24"/>
          <w:szCs w:val="24"/>
        </w:rPr>
      </w:pPr>
      <w:r w:rsidRPr="000026DC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>: утвердить план работы комиссии по противодействию коррупции в МАДОУ №3.</w:t>
      </w:r>
    </w:p>
    <w:p w:rsidR="00EF5343" w:rsidRPr="00B5429A" w:rsidRDefault="00EF5343" w:rsidP="00B5429A">
      <w:pPr>
        <w:rPr>
          <w:sz w:val="24"/>
          <w:szCs w:val="24"/>
        </w:rPr>
      </w:pPr>
    </w:p>
    <w:p w:rsidR="00EF5343" w:rsidRDefault="00EF5343" w:rsidP="000026D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Был заслушан доклад заведующего МАДОУ №3 Фоменко Е.Э. о соблюдении антикоррупционного законодательства в учреждении. Ознакомившись с информацией, комиссия отмечает, что в системе образования МАДОУ №3 для предупреждения и предотвращения коррупционны</w:t>
      </w:r>
      <w:r w:rsidR="00D64071">
        <w:rPr>
          <w:sz w:val="24"/>
          <w:szCs w:val="24"/>
        </w:rPr>
        <w:t xml:space="preserve">х появлений </w:t>
      </w:r>
      <w:proofErr w:type="gramStart"/>
      <w:r w:rsidR="00D64071">
        <w:rPr>
          <w:sz w:val="24"/>
          <w:szCs w:val="24"/>
        </w:rPr>
        <w:t>проводятся ряд мероприятий</w:t>
      </w:r>
      <w:proofErr w:type="gramEnd"/>
      <w:r w:rsidR="00D64071">
        <w:rPr>
          <w:sz w:val="24"/>
          <w:szCs w:val="24"/>
        </w:rPr>
        <w:t>.</w:t>
      </w:r>
    </w:p>
    <w:p w:rsidR="00EF5343" w:rsidRDefault="00EF5343" w:rsidP="000026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Самостоятельным механизмом государственно – общественного управления в сфере образования является публичная отчетность. На сайте ДОУ помещены бюджетные сметы, отчеты о расходовании средств. Прием в ДОУ ведется в соответствии с нормативными документами. </w:t>
      </w:r>
    </w:p>
    <w:p w:rsidR="00EF5343" w:rsidRDefault="00EF5343" w:rsidP="000026DC">
      <w:pPr>
        <w:pStyle w:val="a3"/>
        <w:rPr>
          <w:sz w:val="24"/>
          <w:szCs w:val="24"/>
        </w:rPr>
      </w:pPr>
      <w:r w:rsidRPr="00B5429A">
        <w:rPr>
          <w:sz w:val="24"/>
          <w:szCs w:val="24"/>
          <w:u w:val="single"/>
        </w:rPr>
        <w:t>Решили:</w:t>
      </w:r>
      <w:r>
        <w:rPr>
          <w:sz w:val="24"/>
          <w:szCs w:val="24"/>
        </w:rPr>
        <w:t xml:space="preserve"> </w:t>
      </w:r>
    </w:p>
    <w:p w:rsidR="00EF5343" w:rsidRDefault="00EF5343" w:rsidP="00B5429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Информацию заведующего МАДОУ №3 принять к сведению.</w:t>
      </w:r>
    </w:p>
    <w:p w:rsidR="00EF5343" w:rsidRPr="00B5429A" w:rsidRDefault="00EF5343" w:rsidP="00B5429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Рекомендовать Фоменко Е.Э. усилить контроль за недопущением фактов неправомерного взимания денежных сре</w:t>
      </w:r>
      <w:proofErr w:type="gramStart"/>
      <w:r>
        <w:rPr>
          <w:sz w:val="24"/>
          <w:szCs w:val="24"/>
        </w:rPr>
        <w:t>дств с р</w:t>
      </w:r>
      <w:proofErr w:type="gramEnd"/>
      <w:r>
        <w:rPr>
          <w:sz w:val="24"/>
          <w:szCs w:val="24"/>
        </w:rPr>
        <w:t>одителей (законных представителей).</w:t>
      </w:r>
    </w:p>
    <w:p w:rsidR="00EF5343" w:rsidRDefault="00EF5343" w:rsidP="000026DC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F5343" w:rsidRDefault="00EF5343" w:rsidP="000026DC">
      <w:pPr>
        <w:pStyle w:val="a3"/>
        <w:rPr>
          <w:sz w:val="24"/>
          <w:szCs w:val="24"/>
        </w:rPr>
      </w:pPr>
    </w:p>
    <w:p w:rsidR="00EF5343" w:rsidRDefault="00EF5343" w:rsidP="000026D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EF5343" w:rsidRDefault="00EF5343" w:rsidP="000026DC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</w:t>
      </w:r>
      <w:r w:rsidR="00D64071">
        <w:rPr>
          <w:sz w:val="24"/>
          <w:szCs w:val="24"/>
        </w:rPr>
        <w:t>рь комиссии</w:t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  <w:t>Маслова И.А.</w:t>
      </w:r>
    </w:p>
    <w:p w:rsidR="00D64071" w:rsidRDefault="00D64071" w:rsidP="000026DC">
      <w:pPr>
        <w:pStyle w:val="a3"/>
        <w:rPr>
          <w:sz w:val="24"/>
          <w:szCs w:val="24"/>
        </w:rPr>
      </w:pPr>
    </w:p>
    <w:p w:rsidR="00D64071" w:rsidRDefault="00D64071" w:rsidP="000026DC">
      <w:pPr>
        <w:pStyle w:val="a3"/>
        <w:rPr>
          <w:sz w:val="24"/>
          <w:szCs w:val="24"/>
        </w:rPr>
      </w:pPr>
    </w:p>
    <w:p w:rsidR="00D64071" w:rsidRPr="00210E63" w:rsidRDefault="00D64071" w:rsidP="000026DC">
      <w:pPr>
        <w:pStyle w:val="a3"/>
        <w:rPr>
          <w:sz w:val="24"/>
          <w:szCs w:val="24"/>
        </w:rPr>
      </w:pPr>
    </w:p>
    <w:p w:rsidR="00EF5343" w:rsidRDefault="00EF5343" w:rsidP="00A47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EF5343" w:rsidRDefault="00EF5343" w:rsidP="00A47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A47CF7"/>
    <w:p w:rsidR="00EF5343" w:rsidRDefault="00EF5343" w:rsidP="00A47CF7"/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F5343" w:rsidRDefault="00EF5343" w:rsidP="00A47CF7">
      <w:pPr>
        <w:jc w:val="center"/>
        <w:rPr>
          <w:sz w:val="24"/>
          <w:szCs w:val="24"/>
        </w:rPr>
      </w:pPr>
    </w:p>
    <w:p w:rsidR="00EF5343" w:rsidRDefault="00EF5343" w:rsidP="00A47CF7">
      <w:pPr>
        <w:rPr>
          <w:sz w:val="24"/>
          <w:szCs w:val="24"/>
        </w:rPr>
      </w:pPr>
      <w:r>
        <w:rPr>
          <w:sz w:val="24"/>
          <w:szCs w:val="24"/>
        </w:rPr>
        <w:t>25.03.20</w:t>
      </w:r>
      <w:r w:rsidR="00D64071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D64071" w:rsidRDefault="00D64071" w:rsidP="00D64071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Фоменко Е.Э., председатель комиссии.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Дрокина О.В., член комиссии.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Симбирцева Е.В., член комиссии.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Козлова Е.Ю., член комиссии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D64071" w:rsidRDefault="00D64071" w:rsidP="00D64071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Маслова И.А. , член комиссии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Pr="00210E63" w:rsidRDefault="00EF5343" w:rsidP="00A47CF7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EF5343" w:rsidRDefault="00EF5343" w:rsidP="00A47CF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Отчет заведующего Фоменко Е.Э. о ходе реализации мер по противодейс</w:t>
      </w:r>
      <w:r w:rsidR="00D64071">
        <w:rPr>
          <w:sz w:val="24"/>
          <w:szCs w:val="24"/>
        </w:rPr>
        <w:t>твию коррупции за 1 квартал 2020</w:t>
      </w:r>
      <w:r>
        <w:rPr>
          <w:sz w:val="24"/>
          <w:szCs w:val="24"/>
        </w:rPr>
        <w:t>г. в МАДОУ №3 «Золотой ключик».</w:t>
      </w:r>
    </w:p>
    <w:p w:rsidR="00EF5343" w:rsidRDefault="00EF5343" w:rsidP="00A47CF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Организации питания воспитанников в МАДОУ №3.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Выступила Фоменко Е.Э., заведующий МАДОУ №3 «Золотой ключик», она ознакомила комиссию с отчетом о ходе реализации мер по противодейс</w:t>
      </w:r>
      <w:r w:rsidR="00D64071">
        <w:rPr>
          <w:sz w:val="24"/>
          <w:szCs w:val="24"/>
        </w:rPr>
        <w:t>твию коррупции за 1 квартал 2020</w:t>
      </w:r>
      <w:r>
        <w:rPr>
          <w:sz w:val="24"/>
          <w:szCs w:val="24"/>
        </w:rPr>
        <w:t>г. в МАДОУ №3.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Выступила Симбирцева Е.В. по вопросу организации питания воспитанников в МАДОУ №3. Она уведомила комиссию, что работа по заключению контрактов по питанию ведется в </w:t>
      </w:r>
      <w:r w:rsidR="00D64071">
        <w:rPr>
          <w:sz w:val="24"/>
          <w:szCs w:val="24"/>
        </w:rPr>
        <w:t xml:space="preserve">соответствии  законодательством Российск4ой Федерации. </w:t>
      </w:r>
      <w:r>
        <w:rPr>
          <w:sz w:val="24"/>
          <w:szCs w:val="24"/>
        </w:rPr>
        <w:t xml:space="preserve"> Для организации работы по</w:t>
      </w:r>
      <w:r w:rsidR="00D64071">
        <w:rPr>
          <w:sz w:val="24"/>
          <w:szCs w:val="24"/>
        </w:rPr>
        <w:t xml:space="preserve"> питанию в учреждении  используется</w:t>
      </w:r>
      <w:r>
        <w:rPr>
          <w:sz w:val="24"/>
          <w:szCs w:val="24"/>
        </w:rPr>
        <w:t xml:space="preserve"> программа 1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по питанию, которая упорядочит расход продуктов, сбалансированность питания воспитанников МАДОУ №3, что позволит усилить контроль за организацией питания в учреждении.</w:t>
      </w:r>
    </w:p>
    <w:p w:rsidR="00EF5343" w:rsidRPr="00702ABE" w:rsidRDefault="00EF5343" w:rsidP="00A47CF7">
      <w:pPr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питания воспитанников МАДОУ согласно законодательству Российской Федерации.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</w:t>
      </w:r>
      <w:r w:rsidR="00D64071">
        <w:rPr>
          <w:sz w:val="24"/>
          <w:szCs w:val="24"/>
        </w:rPr>
        <w:t>рь комиссии</w:t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</w:r>
      <w:r w:rsidR="00D64071">
        <w:rPr>
          <w:sz w:val="24"/>
          <w:szCs w:val="24"/>
        </w:rPr>
        <w:tab/>
        <w:t>Маслова И.А.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Pr="00210E6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F5343" w:rsidRDefault="00EF5343" w:rsidP="00A47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A47CF7"/>
    <w:p w:rsidR="00EF5343" w:rsidRDefault="00EF5343" w:rsidP="00A47CF7"/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№3</w:t>
      </w:r>
    </w:p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F5343" w:rsidRDefault="00EF5343" w:rsidP="00A47CF7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F5343" w:rsidRDefault="00EF5343" w:rsidP="00A47CF7">
      <w:pPr>
        <w:jc w:val="center"/>
        <w:rPr>
          <w:sz w:val="24"/>
          <w:szCs w:val="24"/>
        </w:rPr>
      </w:pPr>
    </w:p>
    <w:p w:rsidR="00EF5343" w:rsidRDefault="002C419A" w:rsidP="00A47CF7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834CDF">
        <w:rPr>
          <w:sz w:val="24"/>
          <w:szCs w:val="24"/>
        </w:rPr>
        <w:t>.06.2020</w:t>
      </w:r>
      <w:r w:rsidR="00EF5343">
        <w:rPr>
          <w:sz w:val="24"/>
          <w:szCs w:val="24"/>
        </w:rPr>
        <w:t>г.</w:t>
      </w:r>
    </w:p>
    <w:p w:rsidR="00EF5343" w:rsidRDefault="00EF5343" w:rsidP="00A47CF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Фоменко Е.Э., председатель комиссии.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Дрокина О.В., член комиссии.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Симбирцева Е.В., член комиссии.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Козлова Е.Ю., член комиссии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533AC9" w:rsidRDefault="00533AC9" w:rsidP="00533AC9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Маслова И.А. , член комиссии</w:t>
      </w:r>
    </w:p>
    <w:p w:rsidR="00EF5343" w:rsidRPr="00210E63" w:rsidRDefault="00EF5343" w:rsidP="00A47CF7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EF5343" w:rsidRDefault="00EF5343" w:rsidP="00A47CF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47CF7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2</w:t>
      </w:r>
      <w:r w:rsidR="002C419A">
        <w:rPr>
          <w:sz w:val="24"/>
          <w:szCs w:val="24"/>
        </w:rPr>
        <w:t xml:space="preserve"> </w:t>
      </w:r>
      <w:r w:rsidR="00834CDF">
        <w:rPr>
          <w:sz w:val="24"/>
          <w:szCs w:val="24"/>
        </w:rPr>
        <w:t>квартал 2020</w:t>
      </w:r>
      <w:r w:rsidRPr="00A47CF7">
        <w:rPr>
          <w:sz w:val="24"/>
          <w:szCs w:val="24"/>
        </w:rPr>
        <w:t>г. в МАДОУ №3 «Золотой ключик».</w:t>
      </w:r>
    </w:p>
    <w:p w:rsidR="00834CDF" w:rsidRPr="00A47CF7" w:rsidRDefault="00834CDF" w:rsidP="00A47CF7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Обеспечение функционирования сайта ДОУ в разделе «Противодействие коррупции»</w:t>
      </w:r>
    </w:p>
    <w:p w:rsidR="00EF5343" w:rsidRDefault="00834CDF" w:rsidP="00834CD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EF5343" w:rsidRPr="00EB770A" w:rsidRDefault="00834CDF" w:rsidP="00533AC9">
      <w:pPr>
        <w:rPr>
          <w:sz w:val="24"/>
          <w:szCs w:val="24"/>
        </w:rPr>
      </w:pPr>
      <w:r>
        <w:rPr>
          <w:sz w:val="24"/>
          <w:szCs w:val="24"/>
        </w:rPr>
        <w:t>1. Председателя комиссии  Фоменко Е.Э</w:t>
      </w:r>
      <w:r w:rsidR="00EF5343" w:rsidRPr="00EB770A">
        <w:rPr>
          <w:sz w:val="24"/>
          <w:szCs w:val="24"/>
        </w:rPr>
        <w:t>,</w:t>
      </w:r>
      <w:r w:rsidR="00533AC9">
        <w:rPr>
          <w:sz w:val="24"/>
          <w:szCs w:val="24"/>
        </w:rPr>
        <w:t xml:space="preserve"> </w:t>
      </w:r>
      <w:r>
        <w:rPr>
          <w:sz w:val="24"/>
          <w:szCs w:val="24"/>
        </w:rPr>
        <w:t>с отчетом</w:t>
      </w:r>
      <w:r w:rsidR="00533AC9">
        <w:rPr>
          <w:sz w:val="24"/>
          <w:szCs w:val="24"/>
        </w:rPr>
        <w:t xml:space="preserve"> комиссии за 6 месяцев: р</w:t>
      </w:r>
      <w:r w:rsidR="002C419A">
        <w:rPr>
          <w:sz w:val="24"/>
          <w:szCs w:val="24"/>
        </w:rPr>
        <w:t>абота проводилась согласно плану</w:t>
      </w:r>
      <w:r w:rsidR="00533AC9">
        <w:rPr>
          <w:sz w:val="24"/>
          <w:szCs w:val="24"/>
        </w:rPr>
        <w:t xml:space="preserve">. 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533AC9" w:rsidP="00A47CF7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Решение</w:t>
      </w:r>
      <w:r w:rsidR="00EF5343">
        <w:rPr>
          <w:sz w:val="24"/>
          <w:szCs w:val="24"/>
        </w:rPr>
        <w:t xml:space="preserve">: </w:t>
      </w: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533AC9">
        <w:rPr>
          <w:sz w:val="24"/>
          <w:szCs w:val="24"/>
        </w:rPr>
        <w:t xml:space="preserve"> Продолжить работу по противодействию коррупции </w:t>
      </w:r>
      <w:proofErr w:type="gramStart"/>
      <w:r w:rsidR="00533AC9">
        <w:rPr>
          <w:sz w:val="24"/>
          <w:szCs w:val="24"/>
        </w:rPr>
        <w:t>согласно плана</w:t>
      </w:r>
      <w:proofErr w:type="gramEnd"/>
      <w:r w:rsidR="00533AC9">
        <w:rPr>
          <w:sz w:val="24"/>
          <w:szCs w:val="24"/>
        </w:rPr>
        <w:t xml:space="preserve"> на 2020г.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533AC9" w:rsidP="00533AC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2. Слушали Дрокину О.В. об обеспечении функционирования сайта ДОУ, оформление раздела «Противодействие коррупции». Ольга Витальевна сообщила о регулярном размещении информации в данном разделе.</w:t>
      </w:r>
    </w:p>
    <w:p w:rsidR="00533AC9" w:rsidRDefault="00533AC9" w:rsidP="00533AC9">
      <w:pPr>
        <w:pStyle w:val="a3"/>
        <w:ind w:left="0"/>
        <w:rPr>
          <w:sz w:val="24"/>
          <w:szCs w:val="24"/>
        </w:rPr>
      </w:pPr>
    </w:p>
    <w:p w:rsidR="00533AC9" w:rsidRDefault="00533AC9" w:rsidP="00533AC9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Решение</w:t>
      </w:r>
      <w:r>
        <w:rPr>
          <w:sz w:val="24"/>
          <w:szCs w:val="24"/>
        </w:rPr>
        <w:t xml:space="preserve">: </w:t>
      </w:r>
    </w:p>
    <w:p w:rsidR="002C419A" w:rsidRPr="00A47CF7" w:rsidRDefault="00533AC9" w:rsidP="002C419A">
      <w:pPr>
        <w:pStyle w:val="a3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1. Продолжить работу по </w:t>
      </w:r>
      <w:r w:rsidR="002C419A">
        <w:rPr>
          <w:sz w:val="24"/>
          <w:szCs w:val="24"/>
        </w:rPr>
        <w:t>обеспечению функционирования сайта ДОУ в разделе «Противодействие коррупции»</w:t>
      </w:r>
    </w:p>
    <w:p w:rsidR="00533AC9" w:rsidRDefault="00533AC9" w:rsidP="00533AC9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533AC9" w:rsidRDefault="00533AC9" w:rsidP="00533AC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533AC9" w:rsidRDefault="00533AC9" w:rsidP="00533AC9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Маслова И.А.</w:t>
      </w: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EF5343" w:rsidRDefault="00EF5343" w:rsidP="00A47CF7">
      <w:pPr>
        <w:pStyle w:val="a3"/>
        <w:rPr>
          <w:sz w:val="24"/>
          <w:szCs w:val="24"/>
        </w:rPr>
      </w:pPr>
    </w:p>
    <w:p w:rsidR="00C6265D" w:rsidRPr="00514318" w:rsidRDefault="00C6265D" w:rsidP="00514318">
      <w:pPr>
        <w:rPr>
          <w:sz w:val="24"/>
          <w:szCs w:val="24"/>
        </w:rPr>
      </w:pPr>
    </w:p>
    <w:p w:rsidR="00EF5343" w:rsidRDefault="00EF5343" w:rsidP="00EB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EF5343" w:rsidRDefault="00EF5343" w:rsidP="00EB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EB770A"/>
    <w:p w:rsidR="00EF5343" w:rsidRDefault="00EF5343" w:rsidP="00EB770A"/>
    <w:p w:rsidR="00EF5343" w:rsidRDefault="00EF5343" w:rsidP="00EB770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№4</w:t>
      </w:r>
    </w:p>
    <w:p w:rsidR="00EF5343" w:rsidRDefault="00EF5343" w:rsidP="00EB770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F5343" w:rsidRDefault="00EF5343" w:rsidP="0014181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F5343" w:rsidRDefault="000623F4" w:rsidP="00EB770A">
      <w:pPr>
        <w:rPr>
          <w:sz w:val="24"/>
          <w:szCs w:val="24"/>
        </w:rPr>
      </w:pPr>
      <w:r>
        <w:rPr>
          <w:sz w:val="24"/>
          <w:szCs w:val="24"/>
        </w:rPr>
        <w:t>25.09.2020</w:t>
      </w:r>
      <w:r w:rsidR="00EF5343">
        <w:rPr>
          <w:sz w:val="24"/>
          <w:szCs w:val="24"/>
        </w:rPr>
        <w:t>г.</w:t>
      </w:r>
    </w:p>
    <w:p w:rsidR="000623F4" w:rsidRDefault="000623F4" w:rsidP="000623F4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Фоменко Е.Э., председатель комиссии.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Дрокина О.В., член комиссии.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Козлова Е.Ю., член комиссии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0623F4" w:rsidRDefault="000623F4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Маслова И.А. , член комиссии</w:t>
      </w:r>
    </w:p>
    <w:p w:rsidR="003A7829" w:rsidRDefault="003A7829" w:rsidP="000623F4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Симбирцева Е.В., член комиссии</w:t>
      </w:r>
    </w:p>
    <w:p w:rsidR="00EF5343" w:rsidRDefault="00EF5343" w:rsidP="00EB770A">
      <w:pPr>
        <w:pStyle w:val="a3"/>
        <w:rPr>
          <w:sz w:val="24"/>
          <w:szCs w:val="24"/>
        </w:rPr>
      </w:pPr>
    </w:p>
    <w:p w:rsidR="00EF5343" w:rsidRPr="00210E63" w:rsidRDefault="00EF5343" w:rsidP="00EB770A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EF5343" w:rsidRDefault="00EF5343" w:rsidP="00EB770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B770A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3</w:t>
      </w:r>
      <w:r w:rsidR="000623F4">
        <w:rPr>
          <w:sz w:val="24"/>
          <w:szCs w:val="24"/>
        </w:rPr>
        <w:t xml:space="preserve"> квартал 2020</w:t>
      </w:r>
      <w:r w:rsidRPr="00EB770A">
        <w:rPr>
          <w:sz w:val="24"/>
          <w:szCs w:val="24"/>
        </w:rPr>
        <w:t>г. в МАДОУ №3 «Золотой ключик».</w:t>
      </w:r>
    </w:p>
    <w:p w:rsidR="000623F4" w:rsidRDefault="000623F4" w:rsidP="000623F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Контроль системы работы по обращению граждан, </w:t>
      </w:r>
      <w:proofErr w:type="gramStart"/>
      <w:r>
        <w:rPr>
          <w:sz w:val="24"/>
          <w:szCs w:val="24"/>
        </w:rPr>
        <w:t>соблюдении</w:t>
      </w:r>
      <w:proofErr w:type="gramEnd"/>
      <w:r>
        <w:rPr>
          <w:sz w:val="24"/>
          <w:szCs w:val="24"/>
        </w:rPr>
        <w:t xml:space="preserve"> прав участников образовательного процесса.</w:t>
      </w:r>
    </w:p>
    <w:p w:rsidR="000623F4" w:rsidRDefault="000623F4" w:rsidP="000623F4">
      <w:pPr>
        <w:rPr>
          <w:sz w:val="24"/>
          <w:szCs w:val="24"/>
        </w:rPr>
      </w:pPr>
    </w:p>
    <w:p w:rsidR="00EF5343" w:rsidRPr="00EB770A" w:rsidRDefault="00EF5343" w:rsidP="00EB770A">
      <w:pPr>
        <w:ind w:left="360" w:firstLine="348"/>
        <w:rPr>
          <w:sz w:val="24"/>
          <w:szCs w:val="24"/>
        </w:rPr>
      </w:pPr>
      <w:r w:rsidRPr="00EB770A">
        <w:rPr>
          <w:sz w:val="24"/>
          <w:szCs w:val="24"/>
        </w:rPr>
        <w:t>Выступила Фоменко Е.Э., заведующий МАДОУ №3 «Золотой ключик», она ознакомила комиссию с отчетом о ходе реализации мер по противодействию коррупции з</w:t>
      </w:r>
      <w:r>
        <w:rPr>
          <w:sz w:val="24"/>
          <w:szCs w:val="24"/>
        </w:rPr>
        <w:t>а 3</w:t>
      </w:r>
      <w:r w:rsidR="000623F4">
        <w:rPr>
          <w:sz w:val="24"/>
          <w:szCs w:val="24"/>
        </w:rPr>
        <w:t xml:space="preserve"> квартал 2020</w:t>
      </w:r>
      <w:r w:rsidRPr="00EB770A">
        <w:rPr>
          <w:sz w:val="24"/>
          <w:szCs w:val="24"/>
        </w:rPr>
        <w:t>г. в МАДОУ №3.</w:t>
      </w:r>
    </w:p>
    <w:p w:rsidR="00EF5343" w:rsidRDefault="00EF5343" w:rsidP="00EB770A">
      <w:pPr>
        <w:pStyle w:val="a3"/>
        <w:rPr>
          <w:sz w:val="24"/>
          <w:szCs w:val="24"/>
        </w:rPr>
      </w:pPr>
    </w:p>
    <w:p w:rsidR="00EF5343" w:rsidRDefault="00EF5343" w:rsidP="00EB770A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EF5343" w:rsidRDefault="00EF5343" w:rsidP="00EB770A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EF5343" w:rsidRDefault="00EF5343" w:rsidP="00EB770A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1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Выступила Симбирцева Е.В. Она сообщила</w:t>
      </w:r>
      <w:proofErr w:type="gramEnd"/>
      <w:r>
        <w:rPr>
          <w:sz w:val="24"/>
          <w:szCs w:val="24"/>
        </w:rPr>
        <w:t xml:space="preserve">, что в учреждении за 3 квартал 2020г. отсутствуют факты совершения коррупционных правонарушений работниками МАДОУ №3. </w:t>
      </w:r>
    </w:p>
    <w:p w:rsidR="000623F4" w:rsidRDefault="000623F4" w:rsidP="000623F4">
      <w:pPr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1. Систематически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обращениями граждан.</w:t>
      </w:r>
    </w:p>
    <w:p w:rsidR="00EF5343" w:rsidRDefault="00EF5343" w:rsidP="0014181E">
      <w:pPr>
        <w:rPr>
          <w:sz w:val="24"/>
          <w:szCs w:val="24"/>
        </w:rPr>
      </w:pPr>
    </w:p>
    <w:p w:rsidR="000623F4" w:rsidRPr="0014181E" w:rsidRDefault="000623F4" w:rsidP="0014181E">
      <w:pPr>
        <w:rPr>
          <w:sz w:val="24"/>
          <w:szCs w:val="24"/>
        </w:rPr>
      </w:pPr>
    </w:p>
    <w:p w:rsidR="00EF5343" w:rsidRDefault="00EF5343" w:rsidP="00EB770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F5343" w:rsidRDefault="00EF5343" w:rsidP="00EB770A">
      <w:pPr>
        <w:pStyle w:val="a3"/>
        <w:rPr>
          <w:sz w:val="24"/>
          <w:szCs w:val="24"/>
        </w:rPr>
      </w:pPr>
    </w:p>
    <w:p w:rsidR="00EF5343" w:rsidRDefault="00EF5343" w:rsidP="00EB770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5B2DAC" w:rsidRDefault="005B2DAC" w:rsidP="00EB770A">
      <w:pPr>
        <w:pStyle w:val="a3"/>
        <w:rPr>
          <w:sz w:val="24"/>
          <w:szCs w:val="24"/>
        </w:rPr>
      </w:pPr>
    </w:p>
    <w:p w:rsidR="00EF5343" w:rsidRDefault="00EF5343" w:rsidP="00EB770A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3F4">
        <w:rPr>
          <w:sz w:val="24"/>
          <w:szCs w:val="24"/>
        </w:rPr>
        <w:t>Маслова И.А.</w:t>
      </w:r>
      <w:r>
        <w:rPr>
          <w:sz w:val="24"/>
          <w:szCs w:val="24"/>
        </w:rPr>
        <w:t>.</w:t>
      </w: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EB770A">
      <w:pPr>
        <w:pStyle w:val="a3"/>
        <w:rPr>
          <w:sz w:val="24"/>
          <w:szCs w:val="24"/>
        </w:rPr>
      </w:pPr>
    </w:p>
    <w:p w:rsidR="000623F4" w:rsidRDefault="000623F4" w:rsidP="003A7829">
      <w:pPr>
        <w:pStyle w:val="a3"/>
        <w:ind w:left="0"/>
        <w:rPr>
          <w:sz w:val="24"/>
          <w:szCs w:val="24"/>
        </w:rPr>
      </w:pPr>
    </w:p>
    <w:p w:rsidR="000623F4" w:rsidRDefault="000623F4" w:rsidP="00062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0623F4" w:rsidRDefault="000623F4" w:rsidP="00062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0623F4" w:rsidRDefault="000623F4" w:rsidP="000623F4"/>
    <w:p w:rsidR="000623F4" w:rsidRDefault="000623F4" w:rsidP="000623F4"/>
    <w:p w:rsidR="000623F4" w:rsidRDefault="000623F4" w:rsidP="000623F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№5</w:t>
      </w:r>
    </w:p>
    <w:p w:rsidR="000623F4" w:rsidRDefault="000623F4" w:rsidP="000623F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0623F4" w:rsidRDefault="000623F4" w:rsidP="000623F4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0623F4" w:rsidRDefault="005B2DAC" w:rsidP="000623F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A7829">
        <w:rPr>
          <w:sz w:val="24"/>
          <w:szCs w:val="24"/>
        </w:rPr>
        <w:t>.10</w:t>
      </w:r>
      <w:r w:rsidR="000623F4">
        <w:rPr>
          <w:sz w:val="24"/>
          <w:szCs w:val="24"/>
        </w:rPr>
        <w:t>.2020г.</w:t>
      </w:r>
    </w:p>
    <w:p w:rsidR="000623F4" w:rsidRDefault="000623F4" w:rsidP="000623F4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623F4" w:rsidRDefault="000623F4" w:rsidP="000623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Фоменко Е.Э., председатель комиссии.</w:t>
      </w:r>
    </w:p>
    <w:p w:rsidR="000623F4" w:rsidRDefault="000623F4" w:rsidP="000623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Дрокина О.В., член комиссии.</w:t>
      </w:r>
    </w:p>
    <w:p w:rsidR="000623F4" w:rsidRDefault="000623F4" w:rsidP="000623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3. Пинаева Е.М., член комиссии</w:t>
      </w:r>
    </w:p>
    <w:p w:rsidR="000623F4" w:rsidRDefault="000623F4" w:rsidP="000623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Козлова Е.Ю., член комиссии</w:t>
      </w:r>
    </w:p>
    <w:p w:rsidR="000623F4" w:rsidRDefault="000623F4" w:rsidP="000623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026DC">
        <w:rPr>
          <w:sz w:val="24"/>
          <w:szCs w:val="24"/>
        </w:rPr>
        <w:t>Старикова Р.А., член комиссии</w:t>
      </w:r>
    </w:p>
    <w:p w:rsidR="000623F4" w:rsidRDefault="000623F4" w:rsidP="000623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Маслова И.А. , член комиссии</w:t>
      </w: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Pr="00210E63" w:rsidRDefault="000623F4" w:rsidP="000623F4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0623F4" w:rsidRPr="00EB770A" w:rsidRDefault="000623F4" w:rsidP="000623F4">
      <w:pPr>
        <w:pStyle w:val="a3"/>
        <w:ind w:left="1069"/>
        <w:rPr>
          <w:sz w:val="24"/>
          <w:szCs w:val="24"/>
        </w:rPr>
      </w:pPr>
      <w:r>
        <w:rPr>
          <w:sz w:val="24"/>
          <w:szCs w:val="24"/>
        </w:rPr>
        <w:t>1. Перевыборы члена комиссии по противодействию коррупции.</w:t>
      </w:r>
    </w:p>
    <w:p w:rsidR="000623F4" w:rsidRPr="0014181E" w:rsidRDefault="000623F4" w:rsidP="000623F4">
      <w:pPr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5B2DAC" w:rsidP="000623F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Заслушали Дрокину О.В.,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</w:t>
      </w:r>
      <w:r w:rsidR="000623F4">
        <w:rPr>
          <w:sz w:val="24"/>
          <w:szCs w:val="24"/>
        </w:rPr>
        <w:t>предложила кандидатуру Костаревой Ю.В., заместителя заведующего по АХУ, вместо уволившейся Симбирцевой Е.В.</w:t>
      </w:r>
    </w:p>
    <w:p w:rsidR="000623F4" w:rsidRDefault="000623F4" w:rsidP="000623F4">
      <w:pPr>
        <w:ind w:left="360"/>
        <w:rPr>
          <w:sz w:val="24"/>
          <w:szCs w:val="24"/>
        </w:rPr>
      </w:pPr>
      <w:r>
        <w:rPr>
          <w:sz w:val="24"/>
          <w:szCs w:val="24"/>
        </w:rPr>
        <w:t>За – «6» голосов</w:t>
      </w:r>
    </w:p>
    <w:p w:rsidR="000623F4" w:rsidRDefault="000623F4" w:rsidP="000623F4">
      <w:pPr>
        <w:ind w:left="360"/>
        <w:rPr>
          <w:sz w:val="24"/>
          <w:szCs w:val="24"/>
        </w:rPr>
      </w:pPr>
      <w:r>
        <w:rPr>
          <w:sz w:val="24"/>
          <w:szCs w:val="24"/>
        </w:rPr>
        <w:t>Против – «0» голосов</w:t>
      </w:r>
    </w:p>
    <w:p w:rsidR="000623F4" w:rsidRDefault="000623F4" w:rsidP="000623F4">
      <w:pPr>
        <w:ind w:left="360"/>
        <w:rPr>
          <w:sz w:val="24"/>
          <w:szCs w:val="24"/>
        </w:rPr>
      </w:pPr>
      <w:r>
        <w:rPr>
          <w:sz w:val="24"/>
          <w:szCs w:val="24"/>
        </w:rPr>
        <w:t>Воздержались – «0» голосов</w:t>
      </w:r>
    </w:p>
    <w:p w:rsidR="000623F4" w:rsidRDefault="000623F4" w:rsidP="000623F4">
      <w:pPr>
        <w:ind w:left="360" w:firstLine="348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>:</w:t>
      </w:r>
    </w:p>
    <w:p w:rsidR="000623F4" w:rsidRPr="0014181E" w:rsidRDefault="000623F4" w:rsidP="000623F4">
      <w:pPr>
        <w:ind w:left="360" w:firstLine="348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Pr="000623F4">
        <w:rPr>
          <w:sz w:val="24"/>
          <w:szCs w:val="24"/>
        </w:rPr>
        <w:t>.</w:t>
      </w:r>
      <w:r>
        <w:rPr>
          <w:sz w:val="24"/>
          <w:szCs w:val="24"/>
        </w:rPr>
        <w:t xml:space="preserve"> Предложить к утверждению кандидатуру Костаревой Ю.В.</w:t>
      </w:r>
    </w:p>
    <w:p w:rsidR="000623F4" w:rsidRPr="0014181E" w:rsidRDefault="000623F4" w:rsidP="000623F4">
      <w:pPr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5B2DAC" w:rsidRDefault="005B2DAC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Маслова И.А.</w:t>
      </w: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0623F4">
      <w:pPr>
        <w:pStyle w:val="a3"/>
        <w:rPr>
          <w:sz w:val="24"/>
          <w:szCs w:val="24"/>
        </w:rPr>
      </w:pPr>
    </w:p>
    <w:p w:rsidR="000623F4" w:rsidRDefault="000623F4" w:rsidP="003C7613">
      <w:pPr>
        <w:pStyle w:val="a3"/>
        <w:ind w:left="0"/>
        <w:rPr>
          <w:sz w:val="24"/>
          <w:szCs w:val="24"/>
        </w:rPr>
      </w:pPr>
    </w:p>
    <w:p w:rsidR="00EF5343" w:rsidRDefault="00EF5343" w:rsidP="00DB4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EF5343" w:rsidRDefault="00EF5343" w:rsidP="00DB4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F5343" w:rsidRDefault="00EF5343" w:rsidP="00DB47D5"/>
    <w:p w:rsidR="00EF5343" w:rsidRDefault="00EF5343" w:rsidP="00DB47D5"/>
    <w:p w:rsidR="00EF5343" w:rsidRDefault="003C7613" w:rsidP="00DB47D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№6</w:t>
      </w:r>
    </w:p>
    <w:p w:rsidR="00EF5343" w:rsidRDefault="00EF5343" w:rsidP="00DB47D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F5343" w:rsidRDefault="00EF5343" w:rsidP="00DB47D5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F5343" w:rsidRDefault="003C7613" w:rsidP="00DB47D5">
      <w:pPr>
        <w:rPr>
          <w:sz w:val="24"/>
          <w:szCs w:val="24"/>
        </w:rPr>
      </w:pPr>
      <w:r>
        <w:rPr>
          <w:sz w:val="24"/>
          <w:szCs w:val="24"/>
        </w:rPr>
        <w:t>23.12.2020</w:t>
      </w:r>
      <w:r w:rsidR="00EF5343">
        <w:rPr>
          <w:sz w:val="24"/>
          <w:szCs w:val="24"/>
        </w:rPr>
        <w:t>г.</w:t>
      </w:r>
    </w:p>
    <w:p w:rsidR="003C7613" w:rsidRDefault="003C7613" w:rsidP="003C761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 Фоменко Е.Э., председатель комиссии.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 Дрокина О.В., член комиссии.</w:t>
      </w:r>
    </w:p>
    <w:p w:rsidR="003C7613" w:rsidRDefault="003C7613" w:rsidP="003C761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3. Пинаева Е.М., член комиссии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 Козлова Е.Ю., член комиссии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026DC">
        <w:rPr>
          <w:sz w:val="24"/>
          <w:szCs w:val="24"/>
        </w:rPr>
        <w:t>Старикова Р.А., член комиссии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Маслова И.А. , член комиссии</w:t>
      </w:r>
    </w:p>
    <w:p w:rsidR="003C7613" w:rsidRDefault="003C7613" w:rsidP="003C761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7. Костарева Ю.В., член комиссии</w:t>
      </w:r>
    </w:p>
    <w:p w:rsidR="00EF5343" w:rsidRDefault="00EF5343" w:rsidP="00DB47D5">
      <w:pPr>
        <w:pStyle w:val="a3"/>
        <w:rPr>
          <w:sz w:val="24"/>
          <w:szCs w:val="24"/>
        </w:rPr>
      </w:pPr>
    </w:p>
    <w:p w:rsidR="00EF5343" w:rsidRPr="00210E63" w:rsidRDefault="00EF5343" w:rsidP="00DB47D5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EF5343" w:rsidRPr="00DB47D5" w:rsidRDefault="00EF5343" w:rsidP="00DB47D5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B47D5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4</w:t>
      </w:r>
      <w:r w:rsidR="003C7613">
        <w:rPr>
          <w:sz w:val="24"/>
          <w:szCs w:val="24"/>
        </w:rPr>
        <w:t xml:space="preserve"> квартал 2020</w:t>
      </w:r>
      <w:r w:rsidRPr="00DB47D5">
        <w:rPr>
          <w:sz w:val="24"/>
          <w:szCs w:val="24"/>
        </w:rPr>
        <w:t>г. в МАДОУ №3 «Золотой ключик».</w:t>
      </w:r>
    </w:p>
    <w:p w:rsidR="00EF5343" w:rsidRPr="00DB47D5" w:rsidRDefault="00EF5343" w:rsidP="00DB47D5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системы работы по обращению граждан, </w:t>
      </w:r>
      <w:proofErr w:type="gramStart"/>
      <w:r>
        <w:rPr>
          <w:sz w:val="24"/>
          <w:szCs w:val="24"/>
        </w:rPr>
        <w:t>соблюдении</w:t>
      </w:r>
      <w:proofErr w:type="gramEnd"/>
      <w:r>
        <w:rPr>
          <w:sz w:val="24"/>
          <w:szCs w:val="24"/>
        </w:rPr>
        <w:t xml:space="preserve"> прав участников образовательного процесса.</w:t>
      </w:r>
    </w:p>
    <w:p w:rsidR="00EF5343" w:rsidRPr="0014181E" w:rsidRDefault="00EF5343" w:rsidP="00DB47D5">
      <w:pPr>
        <w:rPr>
          <w:sz w:val="24"/>
          <w:szCs w:val="24"/>
        </w:rPr>
      </w:pPr>
    </w:p>
    <w:p w:rsidR="00EF5343" w:rsidRPr="00DB47D5" w:rsidRDefault="003C7613" w:rsidP="003C761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первому вопросу заслушали Фоменко Е.Э., заведующего</w:t>
      </w:r>
      <w:r w:rsidR="00EF5343" w:rsidRPr="00DB47D5">
        <w:rPr>
          <w:sz w:val="24"/>
          <w:szCs w:val="24"/>
        </w:rPr>
        <w:t xml:space="preserve"> МАДОУ №3 «Золотой ключик», она ознакомила комиссию с отчетом о ходе реализации мер по противодейс</w:t>
      </w:r>
      <w:r>
        <w:rPr>
          <w:sz w:val="24"/>
          <w:szCs w:val="24"/>
        </w:rPr>
        <w:t>твию коррупции за 4 квартал 2020</w:t>
      </w:r>
      <w:r w:rsidR="00EF5343" w:rsidRPr="00DB47D5">
        <w:rPr>
          <w:sz w:val="24"/>
          <w:szCs w:val="24"/>
        </w:rPr>
        <w:t>г. в МАДОУ №3.</w:t>
      </w:r>
    </w:p>
    <w:p w:rsidR="00EF5343" w:rsidRDefault="00EF5343" w:rsidP="00DB47D5">
      <w:pPr>
        <w:pStyle w:val="a3"/>
        <w:rPr>
          <w:sz w:val="24"/>
          <w:szCs w:val="24"/>
        </w:rPr>
      </w:pPr>
    </w:p>
    <w:p w:rsidR="00EF5343" w:rsidRDefault="00EF5343" w:rsidP="00DB47D5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EF5343" w:rsidRDefault="00EF5343" w:rsidP="00DB47D5">
      <w:pPr>
        <w:pStyle w:val="a3"/>
        <w:rPr>
          <w:sz w:val="24"/>
          <w:szCs w:val="24"/>
        </w:rPr>
      </w:pPr>
      <w:r>
        <w:rPr>
          <w:sz w:val="24"/>
          <w:szCs w:val="24"/>
        </w:rPr>
        <w:t>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EF5343" w:rsidRDefault="00EF5343" w:rsidP="00210E63">
      <w:pPr>
        <w:jc w:val="center"/>
        <w:rPr>
          <w:b/>
          <w:sz w:val="24"/>
          <w:szCs w:val="24"/>
        </w:rPr>
      </w:pPr>
    </w:p>
    <w:p w:rsidR="003C7613" w:rsidRDefault="003C7613" w:rsidP="00DB47D5">
      <w:pPr>
        <w:pStyle w:val="a3"/>
        <w:numPr>
          <w:ilvl w:val="0"/>
          <w:numId w:val="17"/>
        </w:numPr>
        <w:ind w:left="708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второму вопросу</w:t>
      </w:r>
      <w:r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color w:val="000000"/>
          <w:sz w:val="24"/>
          <w:szCs w:val="24"/>
          <w:u w:val="single"/>
          <w:shd w:val="clear" w:color="auto" w:fill="FFFFFF"/>
        </w:rPr>
        <w:t>слушали</w:t>
      </w:r>
      <w:r>
        <w:rPr>
          <w:color w:val="000000"/>
          <w:sz w:val="24"/>
          <w:szCs w:val="24"/>
          <w:shd w:val="clear" w:color="auto" w:fill="FFFFFF"/>
        </w:rPr>
        <w:t xml:space="preserve"> председателя Совета трудового коллектива МАДОУ №3 Маслову И.А., которая сообщила о том, что за ис</w:t>
      </w:r>
      <w:r>
        <w:rPr>
          <w:color w:val="000000"/>
          <w:sz w:val="24"/>
          <w:szCs w:val="24"/>
          <w:shd w:val="clear" w:color="auto" w:fill="FFFFFF"/>
        </w:rPr>
        <w:t>тёкший период</w:t>
      </w:r>
      <w:r>
        <w:rPr>
          <w:color w:val="000000"/>
          <w:sz w:val="24"/>
          <w:szCs w:val="24"/>
          <w:shd w:val="clear" w:color="auto" w:fill="FFFFFF"/>
        </w:rPr>
        <w:t xml:space="preserve"> случаи с признаками антикоррупционного поведения работников детского сада не имели места.</w:t>
      </w:r>
    </w:p>
    <w:p w:rsidR="00EF5343" w:rsidRPr="00DB47D5" w:rsidRDefault="003C7613" w:rsidP="003C7613">
      <w:pPr>
        <w:pStyle w:val="a3"/>
        <w:ind w:left="708"/>
        <w:rPr>
          <w:sz w:val="24"/>
          <w:szCs w:val="24"/>
        </w:rPr>
      </w:pPr>
      <w:proofErr w:type="gramStart"/>
      <w:r w:rsidRPr="003C7613">
        <w:rPr>
          <w:sz w:val="24"/>
          <w:szCs w:val="24"/>
        </w:rPr>
        <w:t>Выступила Дрокина О.В.</w:t>
      </w:r>
      <w:r w:rsidR="00EF5343" w:rsidRPr="003C7613">
        <w:rPr>
          <w:sz w:val="24"/>
          <w:szCs w:val="24"/>
        </w:rPr>
        <w:t xml:space="preserve"> Она со</w:t>
      </w:r>
      <w:r w:rsidRPr="003C7613">
        <w:rPr>
          <w:sz w:val="24"/>
          <w:szCs w:val="24"/>
        </w:rPr>
        <w:t>общила</w:t>
      </w:r>
      <w:proofErr w:type="gramEnd"/>
      <w:r w:rsidRPr="003C7613">
        <w:rPr>
          <w:sz w:val="24"/>
          <w:szCs w:val="24"/>
        </w:rPr>
        <w:t>, что в учреждении за 2020</w:t>
      </w:r>
      <w:r w:rsidR="00EF5343" w:rsidRPr="003C7613">
        <w:rPr>
          <w:sz w:val="24"/>
          <w:szCs w:val="24"/>
        </w:rPr>
        <w:t xml:space="preserve">г. отсутствуют факты совершения коррупционных правонарушений работниками МАДОУ №3. </w:t>
      </w:r>
    </w:p>
    <w:p w:rsidR="00EF5343" w:rsidRDefault="00EF5343" w:rsidP="003C7613">
      <w:pPr>
        <w:rPr>
          <w:b/>
          <w:sz w:val="24"/>
          <w:szCs w:val="24"/>
        </w:rPr>
      </w:pPr>
    </w:p>
    <w:p w:rsidR="00EF5343" w:rsidRDefault="003C7613" w:rsidP="003C761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Решили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4"/>
          <w:szCs w:val="24"/>
          <w:shd w:val="clear" w:color="auto" w:fill="FFFFFF"/>
        </w:rPr>
        <w:t>1.     Признать работу комиссии, направленную на профилактику коррупционных правонарушений, удовлетворительной.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     Продолжить работу по противодействию коррупции среди участников образовательных отношений в МАДОУ №3..</w:t>
      </w:r>
    </w:p>
    <w:p w:rsidR="00EF5343" w:rsidRDefault="00EF5343" w:rsidP="00210E63">
      <w:pPr>
        <w:jc w:val="center"/>
        <w:rPr>
          <w:b/>
          <w:sz w:val="24"/>
          <w:szCs w:val="24"/>
        </w:rPr>
      </w:pPr>
    </w:p>
    <w:p w:rsidR="00EF5343" w:rsidRDefault="00EF5343" w:rsidP="00DB47D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F5343" w:rsidRDefault="00EF5343" w:rsidP="00DB47D5">
      <w:pPr>
        <w:pStyle w:val="a3"/>
        <w:rPr>
          <w:sz w:val="24"/>
          <w:szCs w:val="24"/>
        </w:rPr>
      </w:pPr>
    </w:p>
    <w:p w:rsidR="00EF5343" w:rsidRDefault="00EF5343" w:rsidP="00DB47D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3C7613" w:rsidRDefault="003C7613" w:rsidP="00DB47D5">
      <w:pPr>
        <w:pStyle w:val="a3"/>
        <w:rPr>
          <w:sz w:val="24"/>
          <w:szCs w:val="24"/>
        </w:rPr>
      </w:pPr>
    </w:p>
    <w:p w:rsidR="00EF5343" w:rsidRDefault="00EF5343" w:rsidP="00DB47D5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613">
        <w:rPr>
          <w:sz w:val="24"/>
          <w:szCs w:val="24"/>
        </w:rPr>
        <w:t>Маслова И.А.</w:t>
      </w:r>
    </w:p>
    <w:p w:rsidR="00EF5343" w:rsidRDefault="00EF5343" w:rsidP="00210E63">
      <w:pPr>
        <w:jc w:val="center"/>
        <w:rPr>
          <w:b/>
          <w:sz w:val="24"/>
          <w:szCs w:val="24"/>
        </w:rPr>
      </w:pPr>
    </w:p>
    <w:p w:rsidR="00EF5343" w:rsidRDefault="00EF5343" w:rsidP="003C7613">
      <w:pPr>
        <w:rPr>
          <w:b/>
          <w:sz w:val="24"/>
          <w:szCs w:val="24"/>
        </w:rPr>
      </w:pPr>
      <w:bookmarkStart w:id="0" w:name="_GoBack"/>
      <w:bookmarkEnd w:id="0"/>
    </w:p>
    <w:sectPr w:rsidR="00EF5343" w:rsidSect="00D7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B7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04C92"/>
    <w:multiLevelType w:val="hybridMultilevel"/>
    <w:tmpl w:val="A65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964F2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510B3"/>
    <w:multiLevelType w:val="hybridMultilevel"/>
    <w:tmpl w:val="313C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6149B"/>
    <w:multiLevelType w:val="hybridMultilevel"/>
    <w:tmpl w:val="3D72A7AE"/>
    <w:lvl w:ilvl="0" w:tplc="D618D2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5319A"/>
    <w:multiLevelType w:val="hybridMultilevel"/>
    <w:tmpl w:val="6D64FE96"/>
    <w:lvl w:ilvl="0" w:tplc="C2E8D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E7026A"/>
    <w:multiLevelType w:val="hybridMultilevel"/>
    <w:tmpl w:val="028C0F3E"/>
    <w:lvl w:ilvl="0" w:tplc="5D4A37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A3E59A6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383562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52AB6"/>
    <w:multiLevelType w:val="hybridMultilevel"/>
    <w:tmpl w:val="8806B8B4"/>
    <w:lvl w:ilvl="0" w:tplc="F7727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405856"/>
    <w:multiLevelType w:val="hybridMultilevel"/>
    <w:tmpl w:val="6D1E95C2"/>
    <w:lvl w:ilvl="0" w:tplc="7C462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6078C3"/>
    <w:multiLevelType w:val="hybridMultilevel"/>
    <w:tmpl w:val="5C6AE22A"/>
    <w:lvl w:ilvl="0" w:tplc="8480B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F4642B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0477F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9A013D"/>
    <w:multiLevelType w:val="hybridMultilevel"/>
    <w:tmpl w:val="698C835A"/>
    <w:lvl w:ilvl="0" w:tplc="11D0C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5815E8"/>
    <w:multiLevelType w:val="hybridMultilevel"/>
    <w:tmpl w:val="59A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6E5B1C"/>
    <w:multiLevelType w:val="hybridMultilevel"/>
    <w:tmpl w:val="C1C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83763"/>
    <w:multiLevelType w:val="hybridMultilevel"/>
    <w:tmpl w:val="066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0405E"/>
    <w:multiLevelType w:val="hybridMultilevel"/>
    <w:tmpl w:val="36329E0C"/>
    <w:lvl w:ilvl="0" w:tplc="64C08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E06214A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199"/>
    <w:rsid w:val="000026DC"/>
    <w:rsid w:val="0002722C"/>
    <w:rsid w:val="00031457"/>
    <w:rsid w:val="000623F4"/>
    <w:rsid w:val="0014181E"/>
    <w:rsid w:val="001C7707"/>
    <w:rsid w:val="00210E63"/>
    <w:rsid w:val="00290B95"/>
    <w:rsid w:val="002C419A"/>
    <w:rsid w:val="002F107F"/>
    <w:rsid w:val="003A7829"/>
    <w:rsid w:val="003B5DA5"/>
    <w:rsid w:val="003C7613"/>
    <w:rsid w:val="003D1AFE"/>
    <w:rsid w:val="00474AFC"/>
    <w:rsid w:val="004F5B69"/>
    <w:rsid w:val="00514318"/>
    <w:rsid w:val="00533AC9"/>
    <w:rsid w:val="005B2DAC"/>
    <w:rsid w:val="005C49BA"/>
    <w:rsid w:val="006B21D4"/>
    <w:rsid w:val="00702ABE"/>
    <w:rsid w:val="00733AE6"/>
    <w:rsid w:val="0077127F"/>
    <w:rsid w:val="007E0D83"/>
    <w:rsid w:val="0080236C"/>
    <w:rsid w:val="00834CDF"/>
    <w:rsid w:val="008E7586"/>
    <w:rsid w:val="00A47CF7"/>
    <w:rsid w:val="00AE31D5"/>
    <w:rsid w:val="00B14199"/>
    <w:rsid w:val="00B5429A"/>
    <w:rsid w:val="00B7635A"/>
    <w:rsid w:val="00B833A2"/>
    <w:rsid w:val="00BC06E1"/>
    <w:rsid w:val="00C6265D"/>
    <w:rsid w:val="00C87E90"/>
    <w:rsid w:val="00D64071"/>
    <w:rsid w:val="00D77979"/>
    <w:rsid w:val="00DB16E3"/>
    <w:rsid w:val="00DB47D5"/>
    <w:rsid w:val="00DF3884"/>
    <w:rsid w:val="00E071CC"/>
    <w:rsid w:val="00E47916"/>
    <w:rsid w:val="00EB770A"/>
    <w:rsid w:val="00EC23BD"/>
    <w:rsid w:val="00EF534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0B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90B95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7E0D83"/>
    <w:rPr>
      <w:rFonts w:cs="Times New Roman"/>
    </w:rPr>
  </w:style>
  <w:style w:type="paragraph" w:customStyle="1" w:styleId="1">
    <w:name w:val="Абзац списка1"/>
    <w:basedOn w:val="a"/>
    <w:rsid w:val="000623F4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3C761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Ct</dc:creator>
  <cp:keywords/>
  <dc:description/>
  <cp:lastModifiedBy>Admin</cp:lastModifiedBy>
  <cp:revision>19</cp:revision>
  <cp:lastPrinted>2020-12-18T05:13:00Z</cp:lastPrinted>
  <dcterms:created xsi:type="dcterms:W3CDTF">2017-03-23T04:51:00Z</dcterms:created>
  <dcterms:modified xsi:type="dcterms:W3CDTF">2020-12-18T05:33:00Z</dcterms:modified>
</cp:coreProperties>
</file>